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85" w:rsidRDefault="00D67685" w:rsidP="00BB1085">
      <w:pPr>
        <w:ind w:left="0" w:firstLine="0"/>
        <w:jc w:val="center"/>
        <w:rPr>
          <w:b/>
          <w:sz w:val="24"/>
        </w:rPr>
      </w:pPr>
    </w:p>
    <w:p w:rsidR="00D67685" w:rsidRDefault="00D67685" w:rsidP="00BB1085">
      <w:pPr>
        <w:ind w:left="0" w:firstLine="0"/>
        <w:jc w:val="center"/>
        <w:rPr>
          <w:b/>
          <w:sz w:val="24"/>
        </w:rPr>
      </w:pPr>
    </w:p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 xml:space="preserve">saray Üniversitesi </w:t>
      </w:r>
      <w:r w:rsidR="00410EF2">
        <w:rPr>
          <w:b/>
          <w:sz w:val="24"/>
        </w:rPr>
        <w:t>Fen Edebiyat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D67685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Pr="00BB1085">
        <w:rPr>
          <w:b/>
          <w:sz w:val="24"/>
        </w:rPr>
        <w:t xml:space="preserve"> </w:t>
      </w:r>
      <w:r w:rsidR="00817EF4">
        <w:rPr>
          <w:b/>
          <w:sz w:val="24"/>
        </w:rPr>
        <w:t>kadrosuna başvuru için puanlama tablosu</w:t>
      </w:r>
    </w:p>
    <w:p w:rsidR="00BB1085" w:rsidRDefault="00BB1085" w:rsidP="00D73362">
      <w:pPr>
        <w:ind w:left="0" w:firstLine="0"/>
      </w:pPr>
    </w:p>
    <w:p w:rsidR="00D67685" w:rsidRDefault="00D676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="00410EF2">
        <w:rPr>
          <w:b/>
        </w:rPr>
        <w:t>Fen Edebiyat</w:t>
      </w:r>
      <w:r w:rsidR="00D60FC8">
        <w:rPr>
          <w:b/>
        </w:rPr>
        <w:t xml:space="preserve"> </w:t>
      </w:r>
      <w:r w:rsidRPr="00817EF4">
        <w:rPr>
          <w:b/>
        </w:rPr>
        <w:t xml:space="preserve">Fakültesi’nde </w:t>
      </w:r>
      <w:r w:rsidR="00D67685">
        <w:rPr>
          <w:b/>
        </w:rPr>
        <w:t>doktor öğretim üyesi</w:t>
      </w:r>
      <w:r>
        <w:t xml:space="preserve"> 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="00410EF2">
        <w:rPr>
          <w:b/>
          <w:u w:val="single"/>
        </w:rPr>
        <w:t>m</w:t>
      </w:r>
      <w:r w:rsidR="00410EF2" w:rsidRPr="00410EF2">
        <w:rPr>
          <w:b/>
          <w:u w:val="single"/>
        </w:rPr>
        <w:t>atematik</w:t>
      </w:r>
      <w:r w:rsidRPr="00817EF4">
        <w:rPr>
          <w:b/>
          <w:u w:val="single"/>
        </w:rPr>
        <w:t xml:space="preserve"> temel alanında</w:t>
      </w:r>
      <w:r w:rsidRPr="00817EF4">
        <w:rPr>
          <w:u w:val="single"/>
        </w:rPr>
        <w:t xml:space="preserve"> </w:t>
      </w:r>
      <w:r w:rsidR="00D67685">
        <w:rPr>
          <w:b/>
          <w:u w:val="single"/>
        </w:rPr>
        <w:t>asgari kırk (40)</w:t>
      </w:r>
      <w:r w:rsidR="00D67685">
        <w:rPr>
          <w:u w:val="single"/>
        </w:rPr>
        <w:t xml:space="preserve"> </w:t>
      </w:r>
      <w:r w:rsidR="00D67685">
        <w:rPr>
          <w:b/>
          <w:u w:val="single"/>
        </w:rPr>
        <w:t>puan</w:t>
      </w:r>
      <w:r w:rsidR="00D67685" w:rsidRPr="00BB3D54">
        <w:rPr>
          <w:b/>
        </w:rPr>
        <w:t xml:space="preserve"> </w:t>
      </w:r>
      <w:r w:rsidR="00D67685">
        <w:t>karşılığı bilimsel etkinlikte bulunulmuş olması gerekir. 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D67685" w:rsidRDefault="00D67685" w:rsidP="00D73362">
      <w:pPr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3539D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834E0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SCI‐Expanded veya AHCI kapsamındaki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834E07" w:rsidRPr="00834E07">
              <w:t>Diğer uluslararası hakemli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834E07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834E07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</w:r>
            <w:r w:rsidR="00834E07">
              <w:t>ULAKBİM tarafından taranan ulusal hakemli dergilerde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834E07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C0FF0" w:rsidRDefault="003C0FF0" w:rsidP="00961124">
      <w:pPr>
        <w:spacing w:line="240" w:lineRule="auto"/>
        <w:ind w:left="0" w:firstLine="0"/>
      </w:pPr>
    </w:p>
    <w:p w:rsidR="00A919CE" w:rsidRDefault="00A919CE" w:rsidP="00961124">
      <w:pPr>
        <w:spacing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FE16A6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9F0F34">
              <w:rPr>
                <w:b/>
              </w:rPr>
              <w:t>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E6381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E63810" w:rsidRPr="00E63810">
              <w:t>SSCI, SCI, SCI‐Expanded ve AHCI kapsamındaki dergilerde yayınlanmış makal</w:t>
            </w:r>
            <w:r w:rsidR="008F342C">
              <w:t>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E63810" w:rsidRPr="00E63810">
              <w:t>Diğer uluslararası ve ulusal hakemli</w:t>
            </w:r>
            <w:r w:rsidR="00E63810">
              <w:t xml:space="preserve"> dergilerde yayımlanmış makale</w:t>
            </w:r>
          </w:p>
        </w:tc>
        <w:tc>
          <w:tcPr>
            <w:tcW w:w="576" w:type="dxa"/>
            <w:vAlign w:val="center"/>
          </w:tcPr>
          <w:p w:rsidR="009F0F34" w:rsidRPr="00426679" w:rsidRDefault="00E63810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E63810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E63810">
              <w:t>Uluslararası sempozyumda/kongrede sunulmuş ve tam metni basılmış alanında bilime katkı sağlayan sözlü bildiri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 w:rsidR="00E63810" w:rsidRPr="00E63810">
              <w:t>Ulusal sempozyumda/kongrede sunulmuş ve tam metni basılmış</w:t>
            </w:r>
            <w:r w:rsidR="00E63810">
              <w:t xml:space="preserve"> </w:t>
            </w:r>
            <w:r w:rsidR="00E63810" w:rsidRPr="00E63810">
              <w:t>alanında bilime katkı sağlayan sözlü bildiri</w:t>
            </w:r>
          </w:p>
        </w:tc>
        <w:tc>
          <w:tcPr>
            <w:tcW w:w="576" w:type="dxa"/>
            <w:vAlign w:val="center"/>
          </w:tcPr>
          <w:p w:rsidR="009F0F34" w:rsidRPr="00426679" w:rsidRDefault="00E63810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D67685" w:rsidRDefault="00D67685">
      <w:r>
        <w:br w:type="page"/>
      </w:r>
      <w:bookmarkStart w:id="0" w:name="_GoBack"/>
      <w:bookmarkEnd w:id="0"/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FE16A6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C3AC9" w:rsidRDefault="003C3AC9" w:rsidP="003C3AC9">
      <w:pPr>
        <w:spacing w:line="240" w:lineRule="auto"/>
        <w:ind w:left="0" w:firstLine="0"/>
      </w:pPr>
    </w:p>
    <w:p w:rsidR="00A919CE" w:rsidRDefault="00A919CE" w:rsidP="00647B38">
      <w:pPr>
        <w:spacing w:before="60" w:line="240" w:lineRule="auto"/>
        <w:ind w:left="0" w:firstLine="0"/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8F342C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8F342C" w:rsidRDefault="008F342C" w:rsidP="008F342C">
      <w:pPr>
        <w:spacing w:line="240" w:lineRule="auto"/>
        <w:ind w:left="0" w:firstLine="0"/>
        <w:jc w:val="center"/>
        <w:rPr>
          <w:b/>
        </w:rPr>
      </w:pPr>
    </w:p>
    <w:tbl>
      <w:tblPr>
        <w:tblStyle w:val="TableGrid"/>
        <w:tblW w:w="4957" w:type="dxa"/>
        <w:jc w:val="center"/>
        <w:tblLook w:val="04A0" w:firstRow="1" w:lastRow="0" w:firstColumn="1" w:lastColumn="0" w:noHBand="0" w:noVBand="1"/>
      </w:tblPr>
      <w:tblGrid>
        <w:gridCol w:w="3798"/>
        <w:gridCol w:w="1159"/>
      </w:tblGrid>
      <w:tr w:rsidR="008F342C" w:rsidTr="00EE1B2A">
        <w:trPr>
          <w:jc w:val="center"/>
        </w:trPr>
        <w:tc>
          <w:tcPr>
            <w:tcW w:w="3798" w:type="dxa"/>
          </w:tcPr>
          <w:p w:rsidR="008F342C" w:rsidRDefault="008F342C" w:rsidP="00EE1B2A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159" w:type="dxa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8F342C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Makale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9F0F34" w:rsidRDefault="008F342C" w:rsidP="00EE1B2A">
            <w:pPr>
              <w:ind w:left="0" w:firstLine="0"/>
              <w:jc w:val="left"/>
            </w:pPr>
            <w:r>
              <w:rPr>
                <w:b/>
              </w:rPr>
              <w:t xml:space="preserve">2. </w:t>
            </w:r>
            <w:r w:rsidRPr="00666066">
              <w:t>Lisansüstü Tezlerden Üretilmiş Yayın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EE1B2A">
            <w:pPr>
              <w:ind w:left="0" w:firstLine="0"/>
              <w:jc w:val="left"/>
            </w:pPr>
            <w:r>
              <w:rPr>
                <w:b/>
              </w:rPr>
              <w:t>3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5C604E" w:rsidRDefault="008F342C" w:rsidP="00EE1B2A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  <w:tr w:rsidR="008F342C" w:rsidTr="00EE1B2A">
        <w:trPr>
          <w:trHeight w:val="397"/>
          <w:jc w:val="center"/>
        </w:trPr>
        <w:tc>
          <w:tcPr>
            <w:tcW w:w="3798" w:type="dxa"/>
            <w:vAlign w:val="center"/>
          </w:tcPr>
          <w:p w:rsidR="008F342C" w:rsidRPr="00A36DBF" w:rsidRDefault="008F342C" w:rsidP="00EE1B2A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159" w:type="dxa"/>
            <w:vAlign w:val="center"/>
          </w:tcPr>
          <w:p w:rsidR="008F342C" w:rsidRDefault="008F342C" w:rsidP="00EE1B2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F342C" w:rsidRDefault="008F342C" w:rsidP="008F342C">
      <w:pPr>
        <w:spacing w:line="240" w:lineRule="auto"/>
        <w:ind w:left="0" w:firstLine="0"/>
        <w:rPr>
          <w:b/>
        </w:rPr>
      </w:pPr>
    </w:p>
    <w:p w:rsidR="008F342C" w:rsidRDefault="008F342C" w:rsidP="008F342C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4925B5" w:rsidRDefault="004925B5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Ad Soyad: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1. Kısaltmalar:</w:t>
      </w:r>
    </w:p>
    <w:p w:rsidR="003C7375" w:rsidRDefault="003C7375" w:rsidP="003C7375">
      <w:pPr>
        <w:spacing w:line="240" w:lineRule="auto"/>
        <w:ind w:left="0" w:firstLine="0"/>
      </w:pPr>
      <w:r>
        <w:t>• SCI–Expanded : Science Citation Index-Expanded</w:t>
      </w:r>
    </w:p>
    <w:p w:rsidR="003C7375" w:rsidRDefault="003C7375" w:rsidP="003C7375">
      <w:pPr>
        <w:spacing w:line="240" w:lineRule="auto"/>
        <w:ind w:left="0" w:firstLine="0"/>
      </w:pPr>
      <w:r>
        <w:t>• SCI : Science Citation Index</w:t>
      </w:r>
    </w:p>
    <w:p w:rsidR="003C7375" w:rsidRDefault="003C7375" w:rsidP="003C7375">
      <w:pPr>
        <w:spacing w:line="240" w:lineRule="auto"/>
        <w:ind w:left="0" w:firstLine="0"/>
      </w:pPr>
      <w:r>
        <w:t>• SSCI : Social Sciences Citation Index</w:t>
      </w:r>
    </w:p>
    <w:p w:rsidR="003C7375" w:rsidRDefault="003C7375" w:rsidP="003C7375">
      <w:pPr>
        <w:spacing w:line="240" w:lineRule="auto"/>
        <w:ind w:left="0" w:firstLine="0"/>
      </w:pPr>
      <w:r>
        <w:t>• AHCI : Art and Humanities Index</w:t>
      </w:r>
    </w:p>
    <w:p w:rsidR="003C7375" w:rsidRDefault="003C7375" w:rsidP="003C7375">
      <w:pPr>
        <w:spacing w:line="240" w:lineRule="auto"/>
        <w:ind w:left="0" w:firstLine="0"/>
      </w:pPr>
      <w:r>
        <w:t>• ULAKBİM : Ulusal Akademik Ağ ve Bilgi Merkezi</w:t>
      </w:r>
    </w:p>
    <w:p w:rsidR="003C7375" w:rsidRDefault="003C7375" w:rsidP="003C7375">
      <w:pPr>
        <w:spacing w:line="240" w:lineRule="auto"/>
        <w:ind w:left="0" w:firstLine="0"/>
      </w:pPr>
      <w:r>
        <w:t>• AB Çerçeve Programları : AB tarafından, üye ve aday ülkelerin çeşitli alanlardaki ulusal politika ve uygulamalarının birbirine yakınlaştırılması amacıyla oluşturulan Topluluk Programlarından birisidir.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3E332E" w:rsidRPr="003E332E" w:rsidRDefault="003E332E" w:rsidP="003E332E">
      <w:pPr>
        <w:spacing w:line="240" w:lineRule="auto"/>
        <w:ind w:left="0" w:firstLine="0"/>
      </w:pPr>
      <w:r w:rsidRPr="003E332E">
        <w:rPr>
          <w:b/>
        </w:rPr>
        <w:t xml:space="preserve">Başlıca Yazar: </w:t>
      </w:r>
      <w:r w:rsidRPr="003E332E">
        <w:t>Aşağıda belirtilen makalelerde aday başlıca yazar olarak tanımlanır.</w:t>
      </w:r>
    </w:p>
    <w:p w:rsidR="003E332E" w:rsidRPr="003E332E" w:rsidRDefault="003E332E" w:rsidP="003E332E">
      <w:pPr>
        <w:spacing w:line="240" w:lineRule="auto"/>
        <w:ind w:left="0" w:firstLine="0"/>
      </w:pPr>
      <w:r w:rsidRPr="003E332E">
        <w:t>a) Tek yazarlı makale</w:t>
      </w:r>
    </w:p>
    <w:p w:rsidR="003E332E" w:rsidRPr="003E332E" w:rsidRDefault="003E332E" w:rsidP="003E332E">
      <w:pPr>
        <w:spacing w:line="240" w:lineRule="auto"/>
        <w:ind w:left="0" w:firstLine="0"/>
      </w:pPr>
      <w:r w:rsidRPr="003E332E">
        <w:t>b) Danışmanlığını yaptığı lisansüstü öğrenci(ler) ile birlikte yazılmış makale (aynı makalede birden fazla</w:t>
      </w:r>
    </w:p>
    <w:p w:rsidR="003E332E" w:rsidRDefault="003E332E" w:rsidP="003E332E">
      <w:pPr>
        <w:spacing w:line="240" w:lineRule="auto"/>
        <w:ind w:left="0" w:firstLine="0"/>
        <w:rPr>
          <w:b/>
        </w:rPr>
      </w:pPr>
      <w:r w:rsidRPr="003E332E">
        <w:t>öğrenci ve ikinci danışman da yer alabilir).</w:t>
      </w:r>
      <w:r w:rsidRPr="003E332E">
        <w:cr/>
      </w: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</w:p>
    <w:p w:rsidR="003C7375" w:rsidRDefault="003C7375" w:rsidP="003C7375">
      <w:pPr>
        <w:spacing w:line="240" w:lineRule="auto"/>
        <w:ind w:left="0" w:firstLine="0"/>
      </w:pPr>
      <w:r>
        <w:t>kütüphanelerinde kataloglanan ve daha önce aynı alanda farklı yazarlara ait en az 20 kitap yayımlamış</w:t>
      </w:r>
    </w:p>
    <w:p w:rsidR="003C7375" w:rsidRDefault="003C7375" w:rsidP="003C7375">
      <w:pPr>
        <w:spacing w:line="240" w:lineRule="auto"/>
        <w:ind w:left="0" w:firstLine="0"/>
      </w:pP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</w:p>
    <w:p w:rsidR="003C7375" w:rsidRDefault="003C7375" w:rsidP="003C7375">
      <w:pPr>
        <w:spacing w:line="240" w:lineRule="auto"/>
        <w:ind w:left="0" w:firstLine="0"/>
      </w:pPr>
      <w:r>
        <w:t>Yükseköğretim Kurulunca tanınan sıralama kuruluşlarınca belirlenen dünyada ilk 500’e giren üniversite</w:t>
      </w:r>
    </w:p>
    <w:p w:rsidR="003C7375" w:rsidRDefault="003C7375" w:rsidP="003C7375">
      <w:pPr>
        <w:spacing w:line="240" w:lineRule="auto"/>
        <w:ind w:left="0" w:firstLine="0"/>
      </w:pPr>
      <w:r>
        <w:t>kütüphanelerinde kataloglanan ve aynı alanda farklı yazarlara ait en az 20 kitap yayımlamış olan</w:t>
      </w:r>
    </w:p>
    <w:p w:rsidR="003C7375" w:rsidRDefault="003C7375" w:rsidP="003C7375">
      <w:pPr>
        <w:spacing w:line="240" w:lineRule="auto"/>
        <w:ind w:left="0" w:firstLine="0"/>
      </w:pPr>
      <w:r>
        <w:t>yayınevi.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</w:p>
    <w:p w:rsidR="003C7375" w:rsidRDefault="003C7375" w:rsidP="003C7375">
      <w:pPr>
        <w:spacing w:line="240" w:lineRule="auto"/>
        <w:ind w:left="0" w:firstLine="0"/>
      </w:pPr>
      <w:r>
        <w:t>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</w:p>
    <w:p w:rsidR="003C7375" w:rsidRDefault="003C7375" w:rsidP="003C7375">
      <w:pPr>
        <w:spacing w:line="240" w:lineRule="auto"/>
        <w:ind w:left="0" w:firstLine="0"/>
      </w:pPr>
      <w:r>
        <w:t>bulunduğu ve sunumların bilimsel ön incelemeden geçirilerek kabul edildiği toplantı.</w:t>
      </w:r>
    </w:p>
    <w:p w:rsidR="003C7375" w:rsidRDefault="003C7375" w:rsidP="003C7375">
      <w:pPr>
        <w:spacing w:line="240" w:lineRule="auto"/>
        <w:ind w:left="0" w:firstLine="0"/>
      </w:pPr>
    </w:p>
    <w:p w:rsidR="003C7375" w:rsidRDefault="003C7375" w:rsidP="003C7375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</w:p>
    <w:p w:rsidR="00671239" w:rsidRDefault="003C7375" w:rsidP="003C7375">
      <w:pPr>
        <w:spacing w:line="240" w:lineRule="auto"/>
        <w:ind w:left="0" w:firstLine="0"/>
      </w:pPr>
      <w:r>
        <w:t>ortamda yayımlanmış makale.</w:t>
      </w:r>
    </w:p>
    <w:p w:rsidR="003E332E" w:rsidRDefault="003E332E" w:rsidP="003C7375">
      <w:pPr>
        <w:spacing w:line="240" w:lineRule="auto"/>
        <w:ind w:left="0" w:firstLine="0"/>
      </w:pPr>
    </w:p>
    <w:p w:rsidR="003E332E" w:rsidRDefault="003E332E" w:rsidP="003E332E">
      <w:pPr>
        <w:spacing w:line="240" w:lineRule="auto"/>
        <w:ind w:left="0" w:firstLine="0"/>
      </w:pPr>
      <w:r w:rsidRPr="003E332E">
        <w:rPr>
          <w:b/>
        </w:rPr>
        <w:t>Uluslararası Patent:</w:t>
      </w:r>
      <w:r>
        <w:t xml:space="preserve"> Uluslararası araştırma ofisleri tarafından (PCT - Patent Cooperation Treaty)</w:t>
      </w:r>
    </w:p>
    <w:p w:rsidR="003E332E" w:rsidRDefault="003E332E" w:rsidP="003E332E">
      <w:pPr>
        <w:spacing w:line="240" w:lineRule="auto"/>
        <w:ind w:left="0" w:firstLine="0"/>
      </w:pPr>
      <w:r>
        <w:t>buluşun yeni ve buluş basamağı içerdiğine dair araştırma raporu alınmış patent başvurusu.</w:t>
      </w:r>
    </w:p>
    <w:p w:rsidR="003E332E" w:rsidRDefault="003E332E" w:rsidP="003E332E">
      <w:pPr>
        <w:spacing w:line="240" w:lineRule="auto"/>
        <w:ind w:left="0" w:firstLine="0"/>
      </w:pPr>
    </w:p>
    <w:p w:rsidR="003E332E" w:rsidRDefault="003E332E" w:rsidP="003E332E">
      <w:pPr>
        <w:spacing w:line="240" w:lineRule="auto"/>
        <w:ind w:left="0" w:firstLine="0"/>
      </w:pPr>
      <w:r w:rsidRPr="003E332E">
        <w:rPr>
          <w:b/>
        </w:rPr>
        <w:t>Ulusal Patent:</w:t>
      </w:r>
      <w:r>
        <w:t xml:space="preserve"> Türk Patent Enstitüsü tarafından buluşun yeni ve buluş basamağı içerdiğine dair</w:t>
      </w:r>
    </w:p>
    <w:p w:rsidR="003E332E" w:rsidRDefault="003E332E" w:rsidP="003E332E">
      <w:pPr>
        <w:spacing w:line="240" w:lineRule="auto"/>
        <w:ind w:left="0" w:firstLine="0"/>
      </w:pPr>
      <w:r>
        <w:t>araştırma raporu alınmış patent başvurusu.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FF" w:rsidRDefault="00CE60FF" w:rsidP="00F63094">
      <w:pPr>
        <w:spacing w:line="240" w:lineRule="auto"/>
      </w:pPr>
      <w:r>
        <w:separator/>
      </w:r>
    </w:p>
  </w:endnote>
  <w:endnote w:type="continuationSeparator" w:id="0">
    <w:p w:rsidR="00CE60FF" w:rsidRDefault="00CE60FF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961124" w:rsidP="00961124">
    <w:pPr>
      <w:pStyle w:val="Footer"/>
      <w:ind w:left="0" w:firstLine="0"/>
    </w:pP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24D7">
          <w:fldChar w:fldCharType="begin"/>
        </w:r>
        <w:r w:rsidR="00C524D7">
          <w:instrText xml:space="preserve"> PAGE   \* MERGEFORMAT </w:instrText>
        </w:r>
        <w:r w:rsidR="00C524D7">
          <w:fldChar w:fldCharType="separate"/>
        </w:r>
        <w:r w:rsidR="00CE60FF">
          <w:rPr>
            <w:noProof/>
          </w:rPr>
          <w:t>1</w:t>
        </w:r>
        <w:r w:rsidR="00C524D7">
          <w:rPr>
            <w:noProof/>
          </w:rPr>
          <w:fldChar w:fldCharType="end"/>
        </w:r>
        <w:r w:rsidR="00C524D7">
          <w:rPr>
            <w:noProof/>
          </w:rPr>
          <w:t xml:space="preserve"> / </w:t>
        </w:r>
        <w:fldSimple w:instr=" NUMPAGES  \* Arabic  \* MERGEFORMAT ">
          <w:r w:rsidR="00CE60FF">
            <w:rPr>
              <w:noProof/>
            </w:rPr>
            <w:t>1</w:t>
          </w:r>
        </w:fldSimple>
        <w:r>
          <w:rPr>
            <w:noProof/>
          </w:rPr>
          <w:tab/>
        </w:r>
        <w:r w:rsidR="00FF7664">
          <w:rPr>
            <w:noProof/>
          </w:rPr>
          <w:t>Aralık 202</w:t>
        </w:r>
        <w:r w:rsidR="0009375D">
          <w:rPr>
            <w:noProof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FF" w:rsidRDefault="00CE60FF" w:rsidP="00F63094">
      <w:pPr>
        <w:spacing w:line="240" w:lineRule="auto"/>
      </w:pPr>
      <w:r>
        <w:separator/>
      </w:r>
    </w:p>
  </w:footnote>
  <w:footnote w:type="continuationSeparator" w:id="0">
    <w:p w:rsidR="00CE60FF" w:rsidRDefault="00CE60FF" w:rsidP="00F63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15D"/>
    <w:multiLevelType w:val="hybridMultilevel"/>
    <w:tmpl w:val="B98A9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31177"/>
    <w:rsid w:val="00091BDF"/>
    <w:rsid w:val="0009375D"/>
    <w:rsid w:val="000A6798"/>
    <w:rsid w:val="000A7F48"/>
    <w:rsid w:val="001622C2"/>
    <w:rsid w:val="00164733"/>
    <w:rsid w:val="0017460A"/>
    <w:rsid w:val="00193D76"/>
    <w:rsid w:val="001B4CFC"/>
    <w:rsid w:val="001E22FA"/>
    <w:rsid w:val="0025415A"/>
    <w:rsid w:val="00293642"/>
    <w:rsid w:val="002B4011"/>
    <w:rsid w:val="002F5468"/>
    <w:rsid w:val="00344EE5"/>
    <w:rsid w:val="003505D4"/>
    <w:rsid w:val="003539D9"/>
    <w:rsid w:val="0035787F"/>
    <w:rsid w:val="0038172C"/>
    <w:rsid w:val="003833B6"/>
    <w:rsid w:val="003A7C24"/>
    <w:rsid w:val="003B50D9"/>
    <w:rsid w:val="003B632F"/>
    <w:rsid w:val="003C0FF0"/>
    <w:rsid w:val="003C3AC9"/>
    <w:rsid w:val="003C7375"/>
    <w:rsid w:val="003E332E"/>
    <w:rsid w:val="00410EF2"/>
    <w:rsid w:val="00426679"/>
    <w:rsid w:val="00441957"/>
    <w:rsid w:val="004904B1"/>
    <w:rsid w:val="004925B5"/>
    <w:rsid w:val="004C55A8"/>
    <w:rsid w:val="004D17A0"/>
    <w:rsid w:val="00513412"/>
    <w:rsid w:val="00552F94"/>
    <w:rsid w:val="00570BE0"/>
    <w:rsid w:val="005B4C76"/>
    <w:rsid w:val="005C604E"/>
    <w:rsid w:val="00641C9E"/>
    <w:rsid w:val="0064722E"/>
    <w:rsid w:val="00647B38"/>
    <w:rsid w:val="00671239"/>
    <w:rsid w:val="00697603"/>
    <w:rsid w:val="006D2876"/>
    <w:rsid w:val="00713979"/>
    <w:rsid w:val="007455E4"/>
    <w:rsid w:val="007763C6"/>
    <w:rsid w:val="007A6332"/>
    <w:rsid w:val="00817EF4"/>
    <w:rsid w:val="00834E07"/>
    <w:rsid w:val="00874FFC"/>
    <w:rsid w:val="008F342C"/>
    <w:rsid w:val="00907B83"/>
    <w:rsid w:val="00960527"/>
    <w:rsid w:val="00961124"/>
    <w:rsid w:val="009F0F34"/>
    <w:rsid w:val="00A36DBF"/>
    <w:rsid w:val="00A919CE"/>
    <w:rsid w:val="00AA429D"/>
    <w:rsid w:val="00AA7931"/>
    <w:rsid w:val="00AF40E5"/>
    <w:rsid w:val="00B34816"/>
    <w:rsid w:val="00B3799F"/>
    <w:rsid w:val="00B441CA"/>
    <w:rsid w:val="00B71554"/>
    <w:rsid w:val="00BB1085"/>
    <w:rsid w:val="00BC3F81"/>
    <w:rsid w:val="00BC50E4"/>
    <w:rsid w:val="00C524D7"/>
    <w:rsid w:val="00C63E30"/>
    <w:rsid w:val="00C7329E"/>
    <w:rsid w:val="00CE3BF4"/>
    <w:rsid w:val="00CE60FF"/>
    <w:rsid w:val="00D16E90"/>
    <w:rsid w:val="00D26CB5"/>
    <w:rsid w:val="00D60FC8"/>
    <w:rsid w:val="00D67685"/>
    <w:rsid w:val="00D73362"/>
    <w:rsid w:val="00D9405D"/>
    <w:rsid w:val="00DB02EE"/>
    <w:rsid w:val="00DE534E"/>
    <w:rsid w:val="00DF5DFC"/>
    <w:rsid w:val="00E00CDE"/>
    <w:rsid w:val="00E30E87"/>
    <w:rsid w:val="00E63810"/>
    <w:rsid w:val="00EB18FB"/>
    <w:rsid w:val="00EE78DC"/>
    <w:rsid w:val="00F0487E"/>
    <w:rsid w:val="00F63094"/>
    <w:rsid w:val="00FE16A6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03D41F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094"/>
  </w:style>
  <w:style w:type="paragraph" w:styleId="Footer">
    <w:name w:val="footer"/>
    <w:basedOn w:val="Normal"/>
    <w:link w:val="Footer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 FEYZIOGLU</cp:lastModifiedBy>
  <cp:revision>73</cp:revision>
  <dcterms:created xsi:type="dcterms:W3CDTF">2017-09-14T03:28:00Z</dcterms:created>
  <dcterms:modified xsi:type="dcterms:W3CDTF">2022-12-27T03:50:00Z</dcterms:modified>
</cp:coreProperties>
</file>